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both"/>
        <w:rPr>
          <w:b/>
          <w:b/>
          <w:bCs/>
          <w:sz w:val="24"/>
          <w:szCs w:val="24"/>
        </w:rPr>
      </w:pPr>
      <w:r>
        <w:rPr>
          <w:b/>
          <w:bCs/>
          <w:sz w:val="24"/>
          <w:szCs w:val="24"/>
        </w:rPr>
        <w:t>Przestrzeń odporna na zmiany. Jak projektować wnętrze, które wytrzyma trzy etapy życia właściciela?</w:t>
      </w:r>
    </w:p>
    <w:p>
      <w:pPr>
        <w:pStyle w:val="Normal"/>
        <w:jc w:val="both"/>
        <w:rPr>
          <w:b/>
          <w:b/>
          <w:bCs/>
          <w:sz w:val="24"/>
          <w:szCs w:val="24"/>
        </w:rPr>
      </w:pPr>
      <w:r>
        <w:rPr>
          <w:b/>
          <w:bCs/>
          <w:sz w:val="24"/>
          <w:szCs w:val="24"/>
        </w:rPr>
        <w:t>W perspektywie 15–20 lat zmienia się niemal wszystko: struktura rodziny, rytm pracy, sposób spędzania czasu, potrzeby przechowywania, relacja z domem, a nawet definicja komfortu. Dlatego wnętrze nie powinno być projektowane wyłącznie jako efektowna kompozycja „na dziś”. Coraz ważniejsze staje się myślenie o przestrzeni jak o systemie, który dojrzewa razem z właścicielem - pozwala zmieniać funkcje, aktualizować rozwiązania i adaptować się do nowych scenariuszy życia bez kosztownej przebudowy całości.</w:t>
      </w:r>
    </w:p>
    <w:p>
      <w:pPr>
        <w:pStyle w:val="Normal"/>
        <w:jc w:val="both"/>
        <w:rPr>
          <w:b/>
          <w:b/>
          <w:bCs/>
          <w:sz w:val="24"/>
          <w:szCs w:val="24"/>
        </w:rPr>
      </w:pPr>
      <w:r>
        <w:rPr>
          <w:b/>
          <w:bCs/>
          <w:sz w:val="24"/>
          <w:szCs w:val="24"/>
        </w:rPr>
        <w:t>Rezygnacja ze „scenografii”</w:t>
      </w:r>
    </w:p>
    <w:p>
      <w:pPr>
        <w:pStyle w:val="Normal"/>
        <w:jc w:val="both"/>
        <w:rPr>
          <w:sz w:val="24"/>
          <w:szCs w:val="24"/>
        </w:rPr>
      </w:pPr>
      <w:r>
        <w:rPr>
          <w:sz w:val="24"/>
          <w:szCs w:val="24"/>
        </w:rPr>
        <w:t>Dobrze zaprojektowane wnętrze nie kończy się na estetyce. Kolor, forma i układ są ważne, ale w długiej perspektywie o jakości przestrzeni decyduje coś więcej: trwałość materiałów, elastyczność zabudowy, ergonomia, światło, logika przechowywania i możliwość zmiany funkcji bez naruszania całej koncepcji.</w:t>
      </w:r>
    </w:p>
    <w:p>
      <w:pPr>
        <w:pStyle w:val="Normal"/>
        <w:jc w:val="both"/>
        <w:rPr>
          <w:sz w:val="24"/>
          <w:szCs w:val="24"/>
        </w:rPr>
      </w:pPr>
      <w:r>
        <w:rPr>
          <w:sz w:val="24"/>
          <w:szCs w:val="24"/>
        </w:rPr>
        <w:t>Dom, który dziś odpowiada na potrzeby pary lub młodej rodziny, za kilka lat może funkcjonować zupełnie inaczej. Jedno z pomieszczeń stanie się gabinetem. Salon zacznie pełnić rolę przestrzeni spotkań i pracy. Sypialnia będzie wymagała większego nacisku na wyciszenie. Strefa dzienna może potrzebować więcej miejsca do przechowywania, a kuchnia - lepszej organizacji codziennej logistyki. Po kolejnych latach priorytetem może stać się komfort, łatwość utrzymania porządku, jakość światła i dostępność najczęściej używanych elementów. Właśnie dlatego rozmowa o wnętrzu coraz częściej przesuwa się z pytania „jak ma wyglądać?” na pytanie „jak długo będzie dobrze działać?”.</w:t>
      </w:r>
    </w:p>
    <w:p>
      <w:pPr>
        <w:pStyle w:val="Normal"/>
        <w:jc w:val="both"/>
        <w:rPr>
          <w:sz w:val="24"/>
          <w:szCs w:val="24"/>
        </w:rPr>
      </w:pPr>
      <w:r>
        <w:rPr>
          <w:sz w:val="24"/>
          <w:szCs w:val="24"/>
        </w:rPr>
        <w:t xml:space="preserve">- </w:t>
      </w:r>
      <w:r>
        <w:rPr>
          <w:i/>
          <w:iCs/>
          <w:sz w:val="24"/>
          <w:szCs w:val="24"/>
        </w:rPr>
        <w:t>Przestrzeń we wnętrzach nie powinna być projektowana jak zamknięta scenografia. To system, który musi przewidzieć zmianę. Inaczej będzie efektowny w dniu odbioru, ale po kilku latach zacznie wymuszać kompromisy</w:t>
      </w:r>
      <w:r>
        <w:rPr>
          <w:sz w:val="24"/>
          <w:szCs w:val="24"/>
        </w:rPr>
        <w:t xml:space="preserve"> - mówi Anna Dzierżanowska, ekspertka marki HALUPCZOK.</w:t>
      </w:r>
    </w:p>
    <w:p>
      <w:pPr>
        <w:pStyle w:val="Normal"/>
        <w:jc w:val="both"/>
        <w:rPr>
          <w:b/>
          <w:b/>
          <w:bCs/>
          <w:sz w:val="24"/>
          <w:szCs w:val="24"/>
        </w:rPr>
      </w:pPr>
      <w:r>
        <w:rPr>
          <w:b/>
          <w:bCs/>
          <w:sz w:val="24"/>
          <w:szCs w:val="24"/>
        </w:rPr>
        <w:t>Trzy etapy życia jednej przestrzeni</w:t>
      </w:r>
    </w:p>
    <w:p>
      <w:pPr>
        <w:pStyle w:val="Normal"/>
        <w:jc w:val="both"/>
        <w:rPr>
          <w:sz w:val="24"/>
          <w:szCs w:val="24"/>
        </w:rPr>
      </w:pPr>
      <w:r>
        <w:rPr>
          <w:b/>
          <w:bCs/>
          <w:sz w:val="24"/>
          <w:szCs w:val="24"/>
        </w:rPr>
        <w:t>Pierwszy etap</w:t>
      </w:r>
      <w:r>
        <w:rPr>
          <w:sz w:val="24"/>
          <w:szCs w:val="24"/>
        </w:rPr>
        <w:t xml:space="preserve"> to najczęściej przestrzeń odpowiadająca aktualnym potrzebom. Dom ma być reprezentacyjny, spójny i dopasowany do obecnego stylu życia: pracy, spotkań, odpoczynku, gotowania, codziennych rytuałów. Liczy się efekt wizualny, konsekwencja materiałów, dobry układ funkcjonalny i poczucie, że wnętrze jest „uszyte” pod właściciela. Na tym etapie często najmocniej działają emocje: wybór kolorów, faktur, zabudowy, światła, formy mebli. To moment, w którym przestrzeń ma budować tożsamość domu.</w:t>
      </w:r>
    </w:p>
    <w:p>
      <w:pPr>
        <w:pStyle w:val="Normal"/>
        <w:jc w:val="both"/>
        <w:rPr>
          <w:sz w:val="24"/>
          <w:szCs w:val="24"/>
        </w:rPr>
      </w:pPr>
      <w:r>
        <w:rPr>
          <w:b/>
          <w:bCs/>
          <w:sz w:val="24"/>
          <w:szCs w:val="24"/>
        </w:rPr>
        <w:t>Drugi etap</w:t>
      </w:r>
      <w:r>
        <w:rPr>
          <w:sz w:val="24"/>
          <w:szCs w:val="24"/>
        </w:rPr>
        <w:t xml:space="preserve"> przynosi intensyfikację. Wnętrze zaczyna pracować mocniej. Pojawiają się nowe role pomieszczeń, więcej rzeczy, inne potrzeby domowników, praca hybrydowa, dzieci, goście, częstsze gotowanie, hobby, dokumenty, sprzęty sportowe, technologie, sezonowe tekstylia, akcesoria i przedmioty, których wcześniej w domu po prostu nie było. Salon może stać się jednocześnie miejscem odpoczynku, pracy i spotkań. Jadalnia - centrum rodzinnej logistyki. Gabinet - pokojem gościnnym. Kuchnia - przestrzenią codziennej organizacji, a nie tylko gotowania. To właśnie wtedy wychodzi na jaw, czy projekt miał wystarczająco dobrą logikę przechowywania, oświetlenia, komunikacji i adaptacji.</w:t>
      </w:r>
    </w:p>
    <w:p>
      <w:pPr>
        <w:pStyle w:val="Normal"/>
        <w:jc w:val="both"/>
        <w:rPr>
          <w:sz w:val="24"/>
          <w:szCs w:val="24"/>
        </w:rPr>
      </w:pPr>
      <w:r>
        <w:rPr>
          <w:b/>
          <w:bCs/>
          <w:sz w:val="24"/>
          <w:szCs w:val="24"/>
        </w:rPr>
        <w:t>Trzeci etap</w:t>
      </w:r>
      <w:r>
        <w:rPr>
          <w:sz w:val="24"/>
          <w:szCs w:val="24"/>
        </w:rPr>
        <w:t xml:space="preserve"> to moment, w którym coraz większe znaczenie ma komfort rozumiany nie jako luksusowy efekt, ale jako łatwość życia. Wnętrze powinno być wygodne, przyjazne w użytkowaniu i łatwe do utrzymania. Właściciel zaczyna bardziej doceniać jakość materiałów, dostępność najczęściej używanych elementów, światło, akustykę, faktury, naturalność, ergonomię i spójność rozwiązań. Ważniejsze staje się to, czy przestrzeń nie męczy, czy nie wymaga ciągłego poprawiania, czy dobrze się starzeje i czy nadal odpowiada na codzienne potrzeby.</w:t>
      </w:r>
    </w:p>
    <w:p>
      <w:pPr>
        <w:pStyle w:val="Normal"/>
        <w:jc w:val="both"/>
        <w:rPr>
          <w:b/>
          <w:b/>
          <w:bCs/>
          <w:sz w:val="24"/>
          <w:szCs w:val="24"/>
        </w:rPr>
      </w:pPr>
      <w:r>
        <w:rPr>
          <w:b/>
          <w:bCs/>
          <w:sz w:val="24"/>
          <w:szCs w:val="24"/>
        </w:rPr>
        <w:t>Materiały jako fundament długowieczności</w:t>
      </w:r>
    </w:p>
    <w:p>
      <w:pPr>
        <w:pStyle w:val="Normal"/>
        <w:jc w:val="both"/>
        <w:rPr>
          <w:sz w:val="24"/>
          <w:szCs w:val="24"/>
        </w:rPr>
      </w:pPr>
      <w:r>
        <w:rPr>
          <w:sz w:val="24"/>
          <w:szCs w:val="24"/>
        </w:rPr>
        <w:t>Najbardziej odporne na zmianę są te wnętrza, które nie opierają się wyłącznie na trendzie. Moda może inspirować, ale nie powinna być jedyną logiką projektu. W długim cyklu życia lepiej sprawdzają się materiały, które dobrze się starzeją: drewno, naturalne forniry, kamień, spieki, szkło, metal, wysokiej jakości lakiery, strukturalne wykończenia i powierzchnie, które z czasem nie tracą charakteru. Materiał pełni kilka funkcji jednocześnie. Buduje estetykę, wpływa na dotyk, światło, akustykę i sposób, w jaki wnętrze jest odbierane na co dzień. Inaczej starzeje się powierzchnia, która ma naturalny rysunek i głębię, a inaczej ta, która została wybrana wyłącznie dlatego, że w danym sezonie była modna.</w:t>
      </w:r>
    </w:p>
    <w:p>
      <w:pPr>
        <w:pStyle w:val="Normal"/>
        <w:jc w:val="both"/>
        <w:rPr>
          <w:sz w:val="24"/>
          <w:szCs w:val="24"/>
        </w:rPr>
      </w:pPr>
      <w:r>
        <w:rPr>
          <w:i/>
          <w:iCs/>
          <w:sz w:val="24"/>
          <w:szCs w:val="24"/>
        </w:rPr>
        <w:t>- W dobrze zaprojektowanym wnętrzu materiał nie jest dekoracją. Jest decyzją strategiczną. To od niego zależy, czy przestrzeń po latach nadal będzie miała klasę, czy zacznie wyglądać jak zapis krótkiego trendu</w:t>
      </w:r>
      <w:r>
        <w:rPr>
          <w:sz w:val="24"/>
          <w:szCs w:val="24"/>
        </w:rPr>
        <w:t xml:space="preserve"> - podkreśla Anna Dzierżanowska.</w:t>
      </w:r>
    </w:p>
    <w:p>
      <w:pPr>
        <w:pStyle w:val="Normal"/>
        <w:jc w:val="both"/>
        <w:rPr>
          <w:sz w:val="24"/>
          <w:szCs w:val="24"/>
        </w:rPr>
      </w:pPr>
      <w:r>
        <w:rPr>
          <w:sz w:val="24"/>
          <w:szCs w:val="24"/>
        </w:rPr>
        <w:t>Wnętrze odporne na zmiany nie musi być neutralne ani zachowawcze. Może być wyraziste, osobiste i odważne. Kluczowe jest jednak to, by jego siła wynikała z jakości kompozycji, proporcji i materiału, a nie z efektu, który szybko się dezaktualizuje.</w:t>
      </w:r>
    </w:p>
    <w:p>
      <w:pPr>
        <w:pStyle w:val="Normal"/>
        <w:jc w:val="both"/>
        <w:rPr>
          <w:b/>
          <w:b/>
          <w:bCs/>
          <w:sz w:val="24"/>
          <w:szCs w:val="24"/>
        </w:rPr>
      </w:pPr>
      <w:r>
        <w:rPr>
          <w:b/>
          <w:bCs/>
          <w:sz w:val="24"/>
          <w:szCs w:val="24"/>
        </w:rPr>
        <w:t>Stałe i zmienne elementy wnętrza</w:t>
      </w:r>
    </w:p>
    <w:p>
      <w:pPr>
        <w:pStyle w:val="Normal"/>
        <w:jc w:val="both"/>
        <w:rPr>
          <w:sz w:val="24"/>
          <w:szCs w:val="24"/>
        </w:rPr>
      </w:pPr>
      <w:r>
        <w:rPr>
          <w:sz w:val="24"/>
          <w:szCs w:val="24"/>
        </w:rPr>
        <w:t>Jednym z najważniejszych założeń projektowych jest rozdzielenie elementów stałych od tych, które mogą ewoluować. Stałe powinny być: układ funkcjonalny, jakość zabudowy, logika instalacji, baza materiałowa, proporcje i światło. To warstwa, której nie powinno się projektować pod chwilowy impuls. Zmienne mogą być: tekstylia, wybrane detale, część wyposażenia, organizacja przechowywania, dekoracje, oświetlenie nastrojowe, niektóre funkcje mebli, a czasem także sposób użytkowania całych stref. Dzięki temu przestrzeń może się zmieniać bez utraty swojej tożsamości. Salon może stać się bardziej reprezentacyjny albo bardziej rodzinny. Gabinet może wrócić do funkcji pokoju gościnnego. Jadalnia może zacząć pełnić rolę centrum spotkań. Sypialnia może zostać wyciszona i uproszczona. Dobrze zaprojektowane wnętrze nie zamyka właściciela w jednym scenariuszu.</w:t>
      </w:r>
    </w:p>
    <w:p>
      <w:pPr>
        <w:pStyle w:val="Normal"/>
        <w:jc w:val="both"/>
        <w:rPr>
          <w:b/>
          <w:b/>
          <w:bCs/>
          <w:sz w:val="24"/>
          <w:szCs w:val="24"/>
        </w:rPr>
      </w:pPr>
      <w:r>
        <w:rPr>
          <w:b/>
          <w:bCs/>
          <w:sz w:val="24"/>
          <w:szCs w:val="24"/>
        </w:rPr>
        <w:t>Kuchnia jako przykład najbardziej wymagającej strefy</w:t>
      </w:r>
    </w:p>
    <w:p>
      <w:pPr>
        <w:pStyle w:val="Normal"/>
        <w:jc w:val="both"/>
        <w:rPr>
          <w:sz w:val="24"/>
          <w:szCs w:val="24"/>
        </w:rPr>
      </w:pPr>
      <w:r>
        <w:rPr>
          <w:sz w:val="24"/>
          <w:szCs w:val="24"/>
        </w:rPr>
        <w:t>Najlepiej widać to w kuchni, bo to jedna z najmocniej eksploatowanych przestrzeni w domu. Codziennie pracują w niej fronty, zawiasy, prowadnice, blaty, oświetlenie, sprzęty AGD i systemy przechowywania. Kuchnia projektowana na lata nie może być wyłącznie efektowną bryłą otwartą na salon. Musi przewidywać zmianę stylu gotowania, liczby domowników, sposobu przechowywania, potrzeb sprzętowych i codziennej logistyki. Dlatego w kuchni szczególnie ważne są rozwiązania, których często nie widać na pierwszym planie: pełne wysuwy, systemy cargo, dobra organizacja szuflad, możliwość wymiany AGD, dostęp serwisowy, odporne materiały robocze, światło zadaniowe i ergonomia stref. To one decydują, czy po latach kuchnia nadal będzie wygodna, czy zacznie generować frustrację. Kuchnia jest więc dobrym testem całej filozofii projektowania. Jeśli przestrzeń potrafi przyjąć tak intensywną zmianę użytkową, prawdopodobnie została zaprojektowana nie tylko estetycznie, ale także systemowo.</w:t>
      </w:r>
    </w:p>
    <w:p>
      <w:pPr>
        <w:pStyle w:val="Normal"/>
        <w:jc w:val="both"/>
        <w:rPr>
          <w:b/>
          <w:b/>
          <w:bCs/>
          <w:sz w:val="24"/>
          <w:szCs w:val="24"/>
        </w:rPr>
      </w:pPr>
      <w:r>
        <w:rPr>
          <w:b/>
          <w:bCs/>
          <w:sz w:val="24"/>
          <w:szCs w:val="24"/>
        </w:rPr>
        <w:t>Projektowanie pod codzienność, nie pod wizualizację</w:t>
      </w:r>
    </w:p>
    <w:p>
      <w:pPr>
        <w:pStyle w:val="Normal"/>
        <w:jc w:val="both"/>
        <w:rPr>
          <w:sz w:val="24"/>
          <w:szCs w:val="24"/>
        </w:rPr>
      </w:pPr>
      <w:r>
        <w:rPr>
          <w:sz w:val="24"/>
          <w:szCs w:val="24"/>
        </w:rPr>
        <w:t>Wizualizacja pokazuje atmosferę. Oddaje kolor, proporcje, światło i styl. Nie pokazuje jednak wszystkiego, co decyduje o jakości życia we wnętrzu po kilku latach. Nie pokazuje, czy łatwo odłożyć rzeczy po wejściu do domu. Czy jest miejsce na sezonowe przedmioty. Czy światło wspiera różne aktywności. Czy materiały wytrzymają intensywne użytkowanie. Czy przestrzeń będzie wygodna, kiedy zmienią się potrzeby domowników.</w:t>
      </w:r>
    </w:p>
    <w:p>
      <w:pPr>
        <w:pStyle w:val="Normal"/>
        <w:jc w:val="both"/>
        <w:rPr>
          <w:sz w:val="24"/>
          <w:szCs w:val="24"/>
        </w:rPr>
      </w:pPr>
      <w:r>
        <w:rPr>
          <w:sz w:val="24"/>
          <w:szCs w:val="24"/>
        </w:rPr>
        <w:t>Dlatego projektowanie wnętrza odpornego na zmiany powinno zaczynać się od mapy codziennych zachowań. Jak wygląda poranek? Gdzie trafiają rzeczy po powrocie do domu? Kto i gdzie pracuje? Jak często domownicy przyjmują gości? Czy przestrzeń ma być bardziej otwarta, czy bardziej intymna? Jakie funkcje mogą pojawić się za pięć lub dziesięć lat?</w:t>
      </w:r>
    </w:p>
    <w:p>
      <w:pPr>
        <w:pStyle w:val="Normal"/>
        <w:jc w:val="both"/>
        <w:rPr>
          <w:sz w:val="24"/>
          <w:szCs w:val="24"/>
        </w:rPr>
      </w:pPr>
      <w:r>
        <w:rPr>
          <w:sz w:val="24"/>
          <w:szCs w:val="24"/>
        </w:rPr>
        <w:t>Dopiero później przychodzi czas na wybór konkretnych form, kolorów i detali.</w:t>
      </w:r>
    </w:p>
    <w:p>
      <w:pPr>
        <w:pStyle w:val="Normal"/>
        <w:jc w:val="both"/>
        <w:rPr>
          <w:b/>
          <w:b/>
          <w:bCs/>
          <w:sz w:val="24"/>
          <w:szCs w:val="24"/>
        </w:rPr>
      </w:pPr>
      <w:r>
        <w:rPr>
          <w:b/>
          <w:bCs/>
          <w:sz w:val="24"/>
          <w:szCs w:val="24"/>
        </w:rPr>
        <w:t>Nowa definicja ponadczasowości</w:t>
      </w:r>
    </w:p>
    <w:p>
      <w:pPr>
        <w:pStyle w:val="Normal"/>
        <w:jc w:val="both"/>
        <w:rPr>
          <w:sz w:val="24"/>
          <w:szCs w:val="24"/>
        </w:rPr>
      </w:pPr>
      <w:r>
        <w:rPr>
          <w:sz w:val="24"/>
          <w:szCs w:val="24"/>
        </w:rPr>
        <w:t xml:space="preserve">Przez lata ponadczasowość kojarzono głównie z neutralnym stylem. Dziś to za mało. - </w:t>
      </w:r>
      <w:r>
        <w:rPr>
          <w:i/>
          <w:iCs/>
          <w:sz w:val="24"/>
          <w:szCs w:val="24"/>
        </w:rPr>
        <w:t>Prawdziwie ponadczasowe wnętrze to nie takie, które wygląda „bezpiecznie”. To takie, które potrafi przyjąć zmianę bez utraty jakości</w:t>
      </w:r>
      <w:r>
        <w:rPr>
          <w:sz w:val="24"/>
          <w:szCs w:val="24"/>
        </w:rPr>
        <w:t>. -  mówi ekspertka Halupczok. Ponadczasowość nie oznacza braku charakteru. Oznacza odporność na przypadkowość. Oznacza materiały, które dobrze się starzeją. Układ, który można adaptować. Zabudowę, która nie wymusza kosztownej wymiany. Światło, które obsługuje różne funkcje. Detal, który nie jest ozdobą, ale częścią komfortu.</w:t>
      </w:r>
    </w:p>
    <w:p>
      <w:pPr>
        <w:pStyle w:val="Normal"/>
        <w:jc w:val="both"/>
        <w:rPr>
          <w:b/>
          <w:b/>
          <w:bCs/>
          <w:sz w:val="24"/>
          <w:szCs w:val="24"/>
        </w:rPr>
      </w:pPr>
      <w:r>
        <w:rPr>
          <w:b/>
          <w:bCs/>
          <w:sz w:val="24"/>
          <w:szCs w:val="24"/>
        </w:rPr>
        <w:t>7 decyzji, które zwiększają odporność wnętrza na zmiany</w:t>
      </w:r>
    </w:p>
    <w:p>
      <w:pPr>
        <w:pStyle w:val="Normal"/>
        <w:numPr>
          <w:ilvl w:val="0"/>
          <w:numId w:val="1"/>
        </w:numPr>
        <w:rPr>
          <w:sz w:val="24"/>
          <w:szCs w:val="24"/>
        </w:rPr>
      </w:pPr>
      <w:r>
        <w:rPr>
          <w:b/>
          <w:bCs/>
          <w:sz w:val="24"/>
          <w:szCs w:val="24"/>
        </w:rPr>
        <w:t>Rozdziel elementy stałe i zmienne</w:t>
      </w:r>
      <w:r>
        <w:rPr>
          <w:sz w:val="24"/>
          <w:szCs w:val="24"/>
        </w:rPr>
        <w:br/>
        <w:t>Baza materiałowa, układ funkcjonalny i jakość zabudowy powinny być długowieczne. Detale, tekstylia i część wyposażenia mogą się zmieniać.</w:t>
      </w:r>
    </w:p>
    <w:p>
      <w:pPr>
        <w:pStyle w:val="Normal"/>
        <w:numPr>
          <w:ilvl w:val="0"/>
          <w:numId w:val="1"/>
        </w:numPr>
        <w:rPr>
          <w:sz w:val="24"/>
          <w:szCs w:val="24"/>
        </w:rPr>
      </w:pPr>
      <w:r>
        <w:rPr>
          <w:b/>
          <w:bCs/>
          <w:sz w:val="24"/>
          <w:szCs w:val="24"/>
        </w:rPr>
        <w:t>Wybieraj materiały, które dobrze się starzeją</w:t>
      </w:r>
      <w:r>
        <w:rPr>
          <w:sz w:val="24"/>
          <w:szCs w:val="24"/>
        </w:rPr>
        <w:br/>
        <w:t>Naturalne struktury, szlachetne powierzchnie i dopracowane wykończenia mają większą odporność niż rozwiązania oparte wyłącznie na trendzie.</w:t>
      </w:r>
    </w:p>
    <w:p>
      <w:pPr>
        <w:pStyle w:val="Normal"/>
        <w:numPr>
          <w:ilvl w:val="0"/>
          <w:numId w:val="1"/>
        </w:numPr>
        <w:rPr>
          <w:sz w:val="24"/>
          <w:szCs w:val="24"/>
        </w:rPr>
      </w:pPr>
      <w:r>
        <w:rPr>
          <w:b/>
          <w:bCs/>
          <w:sz w:val="24"/>
          <w:szCs w:val="24"/>
        </w:rPr>
        <w:t>Projektuj strefy, nie pojedyncze meble</w:t>
      </w:r>
      <w:r>
        <w:rPr>
          <w:sz w:val="24"/>
          <w:szCs w:val="24"/>
        </w:rPr>
        <w:br/>
        <w:t>Salon, kuchnia, jadalnia, gabinet czy sypialnia powinny mieć możliwość zmiany funkcji bez burzenia całej koncepcji.</w:t>
      </w:r>
    </w:p>
    <w:p>
      <w:pPr>
        <w:pStyle w:val="Normal"/>
        <w:numPr>
          <w:ilvl w:val="0"/>
          <w:numId w:val="1"/>
        </w:numPr>
        <w:rPr>
          <w:sz w:val="24"/>
          <w:szCs w:val="24"/>
        </w:rPr>
      </w:pPr>
      <w:r>
        <w:rPr>
          <w:b/>
          <w:bCs/>
          <w:sz w:val="24"/>
          <w:szCs w:val="24"/>
        </w:rPr>
        <w:t>Zadbaj o światło warstwowe</w:t>
      </w:r>
      <w:r>
        <w:rPr>
          <w:sz w:val="24"/>
          <w:szCs w:val="24"/>
        </w:rPr>
        <w:br/>
        <w:t>Innego światła potrzebuje praca, innego odpoczynek, innego spotkanie, a jeszcze innego codzienna organizacja.</w:t>
      </w:r>
    </w:p>
    <w:p>
      <w:pPr>
        <w:pStyle w:val="Normal"/>
        <w:numPr>
          <w:ilvl w:val="0"/>
          <w:numId w:val="1"/>
        </w:numPr>
        <w:rPr>
          <w:sz w:val="24"/>
          <w:szCs w:val="24"/>
        </w:rPr>
      </w:pPr>
      <w:r>
        <w:rPr>
          <w:b/>
          <w:bCs/>
          <w:sz w:val="24"/>
          <w:szCs w:val="24"/>
        </w:rPr>
        <w:t>Nie lekceważ przechowywania</w:t>
      </w:r>
      <w:r>
        <w:rPr>
          <w:sz w:val="24"/>
          <w:szCs w:val="24"/>
        </w:rPr>
        <w:br/>
        <w:t>Dobrze ukryte, logiczne przechowywanie jest jednym z najważniejszych elementów luksusu w codziennym użytkowaniu.</w:t>
      </w:r>
    </w:p>
    <w:p>
      <w:pPr>
        <w:pStyle w:val="Normal"/>
        <w:numPr>
          <w:ilvl w:val="0"/>
          <w:numId w:val="1"/>
        </w:numPr>
        <w:rPr>
          <w:sz w:val="24"/>
          <w:szCs w:val="24"/>
        </w:rPr>
      </w:pPr>
      <w:r>
        <w:rPr>
          <w:b/>
          <w:bCs/>
          <w:sz w:val="24"/>
          <w:szCs w:val="24"/>
        </w:rPr>
        <w:t>Projektuj pod realne rytuały domowników</w:t>
      </w:r>
      <w:r>
        <w:rPr>
          <w:sz w:val="24"/>
          <w:szCs w:val="24"/>
        </w:rPr>
        <w:br/>
        <w:t>Wnętrze powinno wynikać z tego, jak właściciele żyją, a nie wyłącznie z tego, jak chcą, żeby przestrzeń wyglądała na zdjęciu.</w:t>
      </w:r>
    </w:p>
    <w:p>
      <w:pPr>
        <w:pStyle w:val="Normal"/>
        <w:numPr>
          <w:ilvl w:val="0"/>
          <w:numId w:val="1"/>
        </w:numPr>
        <w:spacing w:before="0" w:after="160"/>
        <w:rPr>
          <w:sz w:val="24"/>
          <w:szCs w:val="24"/>
        </w:rPr>
      </w:pPr>
      <w:r>
        <w:rPr>
          <w:b/>
          <w:bCs/>
          <w:sz w:val="24"/>
          <w:szCs w:val="24"/>
        </w:rPr>
        <w:t>Zostaw margines na przyszłość</w:t>
      </w:r>
      <w:r>
        <w:rPr>
          <w:sz w:val="24"/>
          <w:szCs w:val="24"/>
        </w:rPr>
        <w:br/>
        <w:t>Dom będzie się zmieniał. Projekt powinien to zakładać, zamiast traktować aktualny moment jako ostateczny.</w:t>
      </w:r>
    </w:p>
    <w:sectPr>
      <w:type w:val="nextPage"/>
      <w:pgSz w:w="11906" w:h="16838"/>
      <w:pgMar w:left="1417" w:right="1417" w:header="0" w:top="1417" w:footer="0"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Aptos">
    <w:charset w:val="ee"/>
    <w:family w:val="roman"/>
    <w:pitch w:val="variable"/>
  </w:font>
  <w:font w:name="Aptos Display">
    <w:charset w:val="ee"/>
    <w:family w:val="roman"/>
    <w:pitch w:val="variable"/>
  </w:font>
  <w:font w:name="Liberation Sans">
    <w:altName w:val="Arial"/>
    <w:charset w:val="ee"/>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 w:val="22"/>
        <w:szCs w:val="22"/>
        <w:lang w:val="pl-PL"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Aptos" w:hAnsi="Aptos" w:eastAsia="Aptos" w:cs="" w:asciiTheme="minorHAnsi" w:cstheme="minorBidi" w:eastAsiaTheme="minorHAnsi" w:hAnsiTheme="minorHAnsi"/>
      <w:color w:val="auto"/>
      <w:kern w:val="2"/>
      <w:sz w:val="22"/>
      <w:szCs w:val="22"/>
      <w:lang w:val="pl-PL" w:eastAsia="en-US" w:bidi="ar-SA"/>
      <w14:ligatures w14:val="standardContextual"/>
    </w:rPr>
  </w:style>
  <w:style w:type="paragraph" w:styleId="Nagwek1">
    <w:name w:val="Heading 1"/>
    <w:basedOn w:val="Normal"/>
    <w:next w:val="Normal"/>
    <w:link w:val="Nagwek1Znak"/>
    <w:uiPriority w:val="9"/>
    <w:qFormat/>
    <w:rsid w:val="004a0c31"/>
    <w:pPr>
      <w:keepNext w:val="true"/>
      <w:keepLines/>
      <w:spacing w:before="360" w:after="80"/>
      <w:outlineLvl w:val="0"/>
    </w:pPr>
    <w:rPr>
      <w:rFonts w:ascii="Aptos Display" w:hAnsi="Aptos Display" w:eastAsia="" w:cs="" w:asciiTheme="majorHAnsi" w:cstheme="majorBidi" w:eastAsiaTheme="majorEastAsia" w:hAnsiTheme="majorHAnsi"/>
      <w:color w:val="0F4761" w:themeColor="accent1" w:themeShade="bf"/>
      <w:sz w:val="40"/>
      <w:szCs w:val="40"/>
    </w:rPr>
  </w:style>
  <w:style w:type="paragraph" w:styleId="Nagwek2">
    <w:name w:val="Heading 2"/>
    <w:basedOn w:val="Normal"/>
    <w:next w:val="Normal"/>
    <w:link w:val="Nagwek2Znak"/>
    <w:uiPriority w:val="9"/>
    <w:semiHidden/>
    <w:unhideWhenUsed/>
    <w:qFormat/>
    <w:rsid w:val="004a0c31"/>
    <w:pPr>
      <w:keepNext w:val="true"/>
      <w:keepLines/>
      <w:spacing w:before="160" w:after="80"/>
      <w:outlineLvl w:val="1"/>
    </w:pPr>
    <w:rPr>
      <w:rFonts w:ascii="Aptos Display" w:hAnsi="Aptos Display" w:eastAsia="" w:cs="" w:asciiTheme="majorHAnsi" w:cstheme="majorBidi" w:eastAsiaTheme="majorEastAsia" w:hAnsiTheme="majorHAnsi"/>
      <w:color w:val="0F4761" w:themeColor="accent1" w:themeShade="bf"/>
      <w:sz w:val="32"/>
      <w:szCs w:val="32"/>
    </w:rPr>
  </w:style>
  <w:style w:type="paragraph" w:styleId="Nagwek3">
    <w:name w:val="Heading 3"/>
    <w:basedOn w:val="Normal"/>
    <w:next w:val="Normal"/>
    <w:link w:val="Nagwek3Znak"/>
    <w:uiPriority w:val="9"/>
    <w:semiHidden/>
    <w:unhideWhenUsed/>
    <w:qFormat/>
    <w:rsid w:val="004a0c31"/>
    <w:pPr>
      <w:keepNext w:val="true"/>
      <w:keepLines/>
      <w:spacing w:before="160" w:after="80"/>
      <w:outlineLvl w:val="2"/>
    </w:pPr>
    <w:rPr>
      <w:rFonts w:eastAsia="" w:cs="" w:cstheme="majorBidi" w:eastAsiaTheme="majorEastAsia"/>
      <w:color w:val="0F4761" w:themeColor="accent1" w:themeShade="bf"/>
      <w:sz w:val="28"/>
      <w:szCs w:val="28"/>
    </w:rPr>
  </w:style>
  <w:style w:type="paragraph" w:styleId="Nagwek4">
    <w:name w:val="Heading 4"/>
    <w:basedOn w:val="Normal"/>
    <w:next w:val="Normal"/>
    <w:link w:val="Nagwek4Znak"/>
    <w:uiPriority w:val="9"/>
    <w:semiHidden/>
    <w:unhideWhenUsed/>
    <w:qFormat/>
    <w:rsid w:val="004a0c31"/>
    <w:pPr>
      <w:keepNext w:val="true"/>
      <w:keepLines/>
      <w:spacing w:before="80" w:after="40"/>
      <w:outlineLvl w:val="3"/>
    </w:pPr>
    <w:rPr>
      <w:rFonts w:eastAsia="" w:cs="" w:cstheme="majorBidi" w:eastAsiaTheme="majorEastAsia"/>
      <w:i/>
      <w:iCs/>
      <w:color w:val="0F4761" w:themeColor="accent1" w:themeShade="bf"/>
    </w:rPr>
  </w:style>
  <w:style w:type="paragraph" w:styleId="Nagwek5">
    <w:name w:val="Heading 5"/>
    <w:basedOn w:val="Normal"/>
    <w:next w:val="Normal"/>
    <w:link w:val="Nagwek5Znak"/>
    <w:uiPriority w:val="9"/>
    <w:semiHidden/>
    <w:unhideWhenUsed/>
    <w:qFormat/>
    <w:rsid w:val="004a0c31"/>
    <w:pPr>
      <w:keepNext w:val="true"/>
      <w:keepLines/>
      <w:spacing w:before="80" w:after="40"/>
      <w:outlineLvl w:val="4"/>
    </w:pPr>
    <w:rPr>
      <w:rFonts w:eastAsia="" w:cs="" w:cstheme="majorBidi" w:eastAsiaTheme="majorEastAsia"/>
      <w:color w:val="0F4761" w:themeColor="accent1" w:themeShade="bf"/>
    </w:rPr>
  </w:style>
  <w:style w:type="paragraph" w:styleId="Nagwek6">
    <w:name w:val="Heading 6"/>
    <w:basedOn w:val="Normal"/>
    <w:next w:val="Normal"/>
    <w:link w:val="Nagwek6Znak"/>
    <w:uiPriority w:val="9"/>
    <w:semiHidden/>
    <w:unhideWhenUsed/>
    <w:qFormat/>
    <w:rsid w:val="004a0c31"/>
    <w:pPr>
      <w:keepNext w:val="true"/>
      <w:keepLines/>
      <w:spacing w:before="40" w:after="0"/>
      <w:outlineLvl w:val="5"/>
    </w:pPr>
    <w:rPr>
      <w:rFonts w:eastAsia="" w:cs="" w:cstheme="majorBidi" w:eastAsiaTheme="majorEastAsia"/>
      <w:i/>
      <w:iCs/>
      <w:color w:val="595959" w:themeColor="text1" w:themeTint="a6"/>
    </w:rPr>
  </w:style>
  <w:style w:type="paragraph" w:styleId="Nagwek7">
    <w:name w:val="Heading 7"/>
    <w:basedOn w:val="Normal"/>
    <w:next w:val="Normal"/>
    <w:link w:val="Nagwek7Znak"/>
    <w:uiPriority w:val="9"/>
    <w:semiHidden/>
    <w:unhideWhenUsed/>
    <w:qFormat/>
    <w:rsid w:val="004a0c31"/>
    <w:pPr>
      <w:keepNext w:val="true"/>
      <w:keepLines/>
      <w:spacing w:before="40" w:after="0"/>
      <w:outlineLvl w:val="6"/>
    </w:pPr>
    <w:rPr>
      <w:rFonts w:eastAsia="" w:cs="" w:cstheme="majorBidi" w:eastAsiaTheme="majorEastAsia"/>
      <w:color w:val="595959" w:themeColor="text1" w:themeTint="a6"/>
    </w:rPr>
  </w:style>
  <w:style w:type="paragraph" w:styleId="Nagwek8">
    <w:name w:val="Heading 8"/>
    <w:basedOn w:val="Normal"/>
    <w:next w:val="Normal"/>
    <w:link w:val="Nagwek8Znak"/>
    <w:uiPriority w:val="9"/>
    <w:semiHidden/>
    <w:unhideWhenUsed/>
    <w:qFormat/>
    <w:rsid w:val="004a0c31"/>
    <w:pPr>
      <w:keepNext w:val="true"/>
      <w:keepLines/>
      <w:spacing w:before="0" w:after="0"/>
      <w:outlineLvl w:val="7"/>
    </w:pPr>
    <w:rPr>
      <w:rFonts w:eastAsia="" w:cs="" w:cstheme="majorBidi" w:eastAsiaTheme="majorEastAsia"/>
      <w:i/>
      <w:iCs/>
      <w:color w:val="272727" w:themeColor="text1" w:themeTint="d8"/>
    </w:rPr>
  </w:style>
  <w:style w:type="paragraph" w:styleId="Nagwek9">
    <w:name w:val="Heading 9"/>
    <w:basedOn w:val="Normal"/>
    <w:next w:val="Normal"/>
    <w:link w:val="Nagwek9Znak"/>
    <w:uiPriority w:val="9"/>
    <w:semiHidden/>
    <w:unhideWhenUsed/>
    <w:qFormat/>
    <w:rsid w:val="004a0c31"/>
    <w:pPr>
      <w:keepNext w:val="true"/>
      <w:keepLines/>
      <w:spacing w:before="0" w:after="0"/>
      <w:outlineLvl w:val="8"/>
    </w:pPr>
    <w:rPr>
      <w:rFonts w:eastAsia="" w:cs="" w:cstheme="majorBidi" w:eastAsiaTheme="majorEastAsia"/>
      <w:color w:val="272727" w:themeColor="text1" w:themeTint="d8"/>
    </w:rPr>
  </w:style>
  <w:style w:type="character" w:styleId="DefaultParagraphFont" w:default="1">
    <w:name w:val="Default Paragraph Font"/>
    <w:uiPriority w:val="1"/>
    <w:unhideWhenUsed/>
    <w:qFormat/>
    <w:rPr/>
  </w:style>
  <w:style w:type="character" w:styleId="Nagwek1Znak" w:customStyle="1">
    <w:name w:val="Nagłówek 1 Znak"/>
    <w:basedOn w:val="DefaultParagraphFont"/>
    <w:link w:val="Nagwek1"/>
    <w:uiPriority w:val="9"/>
    <w:qFormat/>
    <w:rsid w:val="004a0c31"/>
    <w:rPr>
      <w:rFonts w:ascii="Aptos Display" w:hAnsi="Aptos Display" w:eastAsia="" w:cs="" w:asciiTheme="majorHAnsi" w:cstheme="majorBidi" w:eastAsiaTheme="majorEastAsia" w:hAnsiTheme="majorHAnsi"/>
      <w:color w:val="0F4761" w:themeColor="accent1" w:themeShade="bf"/>
      <w:sz w:val="40"/>
      <w:szCs w:val="40"/>
    </w:rPr>
  </w:style>
  <w:style w:type="character" w:styleId="Nagwek2Znak" w:customStyle="1">
    <w:name w:val="Nagłówek 2 Znak"/>
    <w:basedOn w:val="DefaultParagraphFont"/>
    <w:link w:val="Nagwek2"/>
    <w:uiPriority w:val="9"/>
    <w:semiHidden/>
    <w:qFormat/>
    <w:rsid w:val="004a0c31"/>
    <w:rPr>
      <w:rFonts w:ascii="Aptos Display" w:hAnsi="Aptos Display" w:eastAsia="" w:cs="" w:asciiTheme="majorHAnsi" w:cstheme="majorBidi" w:eastAsiaTheme="majorEastAsia" w:hAnsiTheme="majorHAnsi"/>
      <w:color w:val="0F4761" w:themeColor="accent1" w:themeShade="bf"/>
      <w:sz w:val="32"/>
      <w:szCs w:val="32"/>
    </w:rPr>
  </w:style>
  <w:style w:type="character" w:styleId="Nagwek3Znak" w:customStyle="1">
    <w:name w:val="Nagłówek 3 Znak"/>
    <w:basedOn w:val="DefaultParagraphFont"/>
    <w:link w:val="Nagwek3"/>
    <w:uiPriority w:val="9"/>
    <w:semiHidden/>
    <w:qFormat/>
    <w:rsid w:val="004a0c31"/>
    <w:rPr>
      <w:rFonts w:eastAsia="" w:cs="" w:cstheme="majorBidi" w:eastAsiaTheme="majorEastAsia"/>
      <w:color w:val="0F4761" w:themeColor="accent1" w:themeShade="bf"/>
      <w:sz w:val="28"/>
      <w:szCs w:val="28"/>
    </w:rPr>
  </w:style>
  <w:style w:type="character" w:styleId="Nagwek4Znak" w:customStyle="1">
    <w:name w:val="Nagłówek 4 Znak"/>
    <w:basedOn w:val="DefaultParagraphFont"/>
    <w:link w:val="Nagwek4"/>
    <w:uiPriority w:val="9"/>
    <w:semiHidden/>
    <w:qFormat/>
    <w:rsid w:val="004a0c31"/>
    <w:rPr>
      <w:rFonts w:eastAsia="" w:cs="" w:cstheme="majorBidi" w:eastAsiaTheme="majorEastAsia"/>
      <w:i/>
      <w:iCs/>
      <w:color w:val="0F4761" w:themeColor="accent1" w:themeShade="bf"/>
    </w:rPr>
  </w:style>
  <w:style w:type="character" w:styleId="Nagwek5Znak" w:customStyle="1">
    <w:name w:val="Nagłówek 5 Znak"/>
    <w:basedOn w:val="DefaultParagraphFont"/>
    <w:link w:val="Nagwek5"/>
    <w:uiPriority w:val="9"/>
    <w:semiHidden/>
    <w:qFormat/>
    <w:rsid w:val="004a0c31"/>
    <w:rPr>
      <w:rFonts w:eastAsia="" w:cs="" w:cstheme="majorBidi" w:eastAsiaTheme="majorEastAsia"/>
      <w:color w:val="0F4761" w:themeColor="accent1" w:themeShade="bf"/>
    </w:rPr>
  </w:style>
  <w:style w:type="character" w:styleId="Nagwek6Znak" w:customStyle="1">
    <w:name w:val="Nagłówek 6 Znak"/>
    <w:basedOn w:val="DefaultParagraphFont"/>
    <w:link w:val="Nagwek6"/>
    <w:uiPriority w:val="9"/>
    <w:semiHidden/>
    <w:qFormat/>
    <w:rsid w:val="004a0c31"/>
    <w:rPr>
      <w:rFonts w:eastAsia="" w:cs="" w:cstheme="majorBidi" w:eastAsiaTheme="majorEastAsia"/>
      <w:i/>
      <w:iCs/>
      <w:color w:val="595959" w:themeColor="text1" w:themeTint="a6"/>
    </w:rPr>
  </w:style>
  <w:style w:type="character" w:styleId="Nagwek7Znak" w:customStyle="1">
    <w:name w:val="Nagłówek 7 Znak"/>
    <w:basedOn w:val="DefaultParagraphFont"/>
    <w:link w:val="Nagwek7"/>
    <w:uiPriority w:val="9"/>
    <w:semiHidden/>
    <w:qFormat/>
    <w:rsid w:val="004a0c31"/>
    <w:rPr>
      <w:rFonts w:eastAsia="" w:cs="" w:cstheme="majorBidi" w:eastAsiaTheme="majorEastAsia"/>
      <w:color w:val="595959" w:themeColor="text1" w:themeTint="a6"/>
    </w:rPr>
  </w:style>
  <w:style w:type="character" w:styleId="Nagwek8Znak" w:customStyle="1">
    <w:name w:val="Nagłówek 8 Znak"/>
    <w:basedOn w:val="DefaultParagraphFont"/>
    <w:link w:val="Nagwek8"/>
    <w:uiPriority w:val="9"/>
    <w:semiHidden/>
    <w:qFormat/>
    <w:rsid w:val="004a0c31"/>
    <w:rPr>
      <w:rFonts w:eastAsia="" w:cs="" w:cstheme="majorBidi" w:eastAsiaTheme="majorEastAsia"/>
      <w:i/>
      <w:iCs/>
      <w:color w:val="272727" w:themeColor="text1" w:themeTint="d8"/>
    </w:rPr>
  </w:style>
  <w:style w:type="character" w:styleId="Nagwek9Znak" w:customStyle="1">
    <w:name w:val="Nagłówek 9 Znak"/>
    <w:basedOn w:val="DefaultParagraphFont"/>
    <w:link w:val="Nagwek9"/>
    <w:uiPriority w:val="9"/>
    <w:semiHidden/>
    <w:qFormat/>
    <w:rsid w:val="004a0c31"/>
    <w:rPr>
      <w:rFonts w:eastAsia="" w:cs="" w:cstheme="majorBidi" w:eastAsiaTheme="majorEastAsia"/>
      <w:color w:val="272727" w:themeColor="text1" w:themeTint="d8"/>
    </w:rPr>
  </w:style>
  <w:style w:type="character" w:styleId="TytuZnak" w:customStyle="1">
    <w:name w:val="Tytuł Znak"/>
    <w:basedOn w:val="DefaultParagraphFont"/>
    <w:link w:val="Tytu"/>
    <w:uiPriority w:val="10"/>
    <w:qFormat/>
    <w:rsid w:val="004a0c31"/>
    <w:rPr>
      <w:rFonts w:ascii="Aptos Display" w:hAnsi="Aptos Display" w:eastAsia="" w:cs="" w:asciiTheme="majorHAnsi" w:cstheme="majorBidi" w:eastAsiaTheme="majorEastAsia" w:hAnsiTheme="majorHAnsi"/>
      <w:spacing w:val="-10"/>
      <w:kern w:val="2"/>
      <w:sz w:val="56"/>
      <w:szCs w:val="56"/>
    </w:rPr>
  </w:style>
  <w:style w:type="character" w:styleId="PodtytuZnak" w:customStyle="1">
    <w:name w:val="Podtytuł Znak"/>
    <w:basedOn w:val="DefaultParagraphFont"/>
    <w:link w:val="Podtytu"/>
    <w:uiPriority w:val="11"/>
    <w:qFormat/>
    <w:rsid w:val="004a0c31"/>
    <w:rPr>
      <w:rFonts w:eastAsia="" w:cs="" w:cstheme="majorBidi" w:eastAsiaTheme="majorEastAsia"/>
      <w:color w:val="595959" w:themeColor="text1" w:themeTint="a6"/>
      <w:spacing w:val="15"/>
      <w:sz w:val="28"/>
      <w:szCs w:val="28"/>
    </w:rPr>
  </w:style>
  <w:style w:type="character" w:styleId="CytatZnak" w:customStyle="1">
    <w:name w:val="Cytat Znak"/>
    <w:basedOn w:val="DefaultParagraphFont"/>
    <w:link w:val="Cytat"/>
    <w:uiPriority w:val="29"/>
    <w:qFormat/>
    <w:rsid w:val="004a0c31"/>
    <w:rPr>
      <w:i/>
      <w:iCs/>
      <w:color w:val="404040" w:themeColor="text1" w:themeTint="bf"/>
    </w:rPr>
  </w:style>
  <w:style w:type="character" w:styleId="IntenseEmphasis">
    <w:name w:val="Intense Emphasis"/>
    <w:basedOn w:val="DefaultParagraphFont"/>
    <w:uiPriority w:val="21"/>
    <w:qFormat/>
    <w:rsid w:val="004a0c31"/>
    <w:rPr>
      <w:i/>
      <w:iCs/>
      <w:color w:val="0F4761" w:themeColor="accent1" w:themeShade="bf"/>
    </w:rPr>
  </w:style>
  <w:style w:type="character" w:styleId="CytatintensywnyZnak" w:customStyle="1">
    <w:name w:val="Cytat intensywny Znak"/>
    <w:basedOn w:val="DefaultParagraphFont"/>
    <w:link w:val="Cytatintensywny"/>
    <w:uiPriority w:val="30"/>
    <w:qFormat/>
    <w:rsid w:val="004a0c31"/>
    <w:rPr>
      <w:i/>
      <w:iCs/>
      <w:color w:val="0F4761" w:themeColor="accent1" w:themeShade="bf"/>
    </w:rPr>
  </w:style>
  <w:style w:type="character" w:styleId="IntenseReference">
    <w:name w:val="Intense Reference"/>
    <w:basedOn w:val="DefaultParagraphFont"/>
    <w:uiPriority w:val="32"/>
    <w:qFormat/>
    <w:rsid w:val="004a0c31"/>
    <w:rPr>
      <w:b/>
      <w:bCs/>
      <w:smallCaps/>
      <w:color w:val="0F4761" w:themeColor="accent1" w:themeShade="bf"/>
      <w:spacing w:val="5"/>
    </w:rPr>
  </w:style>
  <w:style w:type="paragraph" w:styleId="Nagwek">
    <w:name w:val="Nagłówek"/>
    <w:basedOn w:val="Normal"/>
    <w:next w:val="Tretekstu"/>
    <w:qFormat/>
    <w:pPr>
      <w:keepNext w:val="true"/>
      <w:spacing w:before="240" w:after="120"/>
    </w:pPr>
    <w:rPr>
      <w:rFonts w:ascii="Liberation Sans" w:hAnsi="Liberation Sans" w:eastAsia="Microsoft YaHei" w:cs="Arial"/>
      <w:sz w:val="28"/>
      <w:szCs w:val="28"/>
    </w:rPr>
  </w:style>
  <w:style w:type="paragraph" w:styleId="Tretekstu">
    <w:name w:val="Body Text"/>
    <w:basedOn w:val="Normal"/>
    <w:pPr>
      <w:spacing w:lineRule="auto" w:line="276" w:before="0" w:after="140"/>
    </w:pPr>
    <w:rPr/>
  </w:style>
  <w:style w:type="paragraph" w:styleId="Lista">
    <w:name w:val="List"/>
    <w:basedOn w:val="Tretekstu"/>
    <w:pPr/>
    <w:rPr>
      <w:rFonts w:cs="Arial"/>
    </w:rPr>
  </w:style>
  <w:style w:type="paragraph" w:styleId="Podpis">
    <w:name w:val="Caption"/>
    <w:basedOn w:val="Normal"/>
    <w:qFormat/>
    <w:pPr>
      <w:suppressLineNumbers/>
      <w:spacing w:before="120" w:after="120"/>
    </w:pPr>
    <w:rPr>
      <w:rFonts w:cs="Arial"/>
      <w:i/>
      <w:iCs/>
      <w:sz w:val="24"/>
      <w:szCs w:val="24"/>
    </w:rPr>
  </w:style>
  <w:style w:type="paragraph" w:styleId="Indeks">
    <w:name w:val="Indeks"/>
    <w:basedOn w:val="Normal"/>
    <w:qFormat/>
    <w:pPr>
      <w:suppressLineNumbers/>
    </w:pPr>
    <w:rPr>
      <w:rFonts w:cs="Arial"/>
    </w:rPr>
  </w:style>
  <w:style w:type="paragraph" w:styleId="Tytu">
    <w:name w:val="Title"/>
    <w:basedOn w:val="Normal"/>
    <w:next w:val="Normal"/>
    <w:link w:val="TytuZnak"/>
    <w:uiPriority w:val="10"/>
    <w:qFormat/>
    <w:rsid w:val="004a0c31"/>
    <w:pPr>
      <w:spacing w:lineRule="auto" w:line="240"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Podtytu">
    <w:name w:val="Subtitle"/>
    <w:basedOn w:val="Normal"/>
    <w:next w:val="Normal"/>
    <w:link w:val="PodtytuZnak"/>
    <w:uiPriority w:val="11"/>
    <w:qFormat/>
    <w:rsid w:val="004a0c31"/>
    <w:pPr/>
    <w:rPr>
      <w:rFonts w:eastAsia="" w:cs="" w:cstheme="majorBidi" w:eastAsiaTheme="majorEastAsia"/>
      <w:color w:val="595959" w:themeColor="text1" w:themeTint="a6"/>
      <w:spacing w:val="15"/>
      <w:sz w:val="28"/>
      <w:szCs w:val="28"/>
    </w:rPr>
  </w:style>
  <w:style w:type="paragraph" w:styleId="Quote">
    <w:name w:val="Quote"/>
    <w:basedOn w:val="Normal"/>
    <w:next w:val="Normal"/>
    <w:link w:val="CytatZnak"/>
    <w:uiPriority w:val="29"/>
    <w:qFormat/>
    <w:rsid w:val="004a0c31"/>
    <w:pPr>
      <w:spacing w:before="160" w:after="160"/>
      <w:jc w:val="center"/>
    </w:pPr>
    <w:rPr>
      <w:i/>
      <w:iCs/>
      <w:color w:val="404040" w:themeColor="text1" w:themeTint="bf"/>
    </w:rPr>
  </w:style>
  <w:style w:type="paragraph" w:styleId="ListParagraph">
    <w:name w:val="List Paragraph"/>
    <w:basedOn w:val="Normal"/>
    <w:uiPriority w:val="34"/>
    <w:qFormat/>
    <w:rsid w:val="004a0c31"/>
    <w:pPr>
      <w:spacing w:before="0" w:after="160"/>
      <w:ind w:left="720" w:hanging="0"/>
      <w:contextualSpacing/>
    </w:pPr>
    <w:rPr/>
  </w:style>
  <w:style w:type="paragraph" w:styleId="IntenseQuote">
    <w:name w:val="Intense Quote"/>
    <w:basedOn w:val="Normal"/>
    <w:next w:val="Normal"/>
    <w:link w:val="CytatintensywnyZnak"/>
    <w:uiPriority w:val="30"/>
    <w:qFormat/>
    <w:rsid w:val="004a0c31"/>
    <w:pPr>
      <w:pBdr>
        <w:top w:val="single" w:sz="4" w:space="10" w:color="0F4761"/>
        <w:bottom w:val="single" w:sz="4" w:space="10" w:color="0F4761"/>
      </w:pBdr>
      <w:spacing w:before="360" w:after="360"/>
      <w:ind w:left="864" w:right="864" w:hanging="0"/>
      <w:jc w:val="center"/>
    </w:pPr>
    <w:rPr>
      <w:i/>
      <w:iCs/>
      <w:color w:val="0F4761" w:themeColor="accent1" w:themeShade="bf"/>
    </w:rPr>
  </w:style>
  <w:style w:type="numbering" w:styleId="NoList" w:default="1">
    <w:name w:val="No List"/>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ACEF28-5231-41FF-AA5C-79B0C4012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Application>LibreOffice/7.0.3.1$Windows_x86 LibreOffice_project/d7547858d014d4cf69878db179d326fc3483e082</Application>
  <Pages>3</Pages>
  <Words>1269</Words>
  <Characters>8151</Characters>
  <CharactersWithSpaces>9381</CharactersWithSpaces>
  <Paragraphs>32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2026-05-22T06:27:00Z</dcterms:created>
  <dc:creator>Anna Goławska</dc:creator>
  <dc:description/>
  <dc:language>pl-PL</dc:language>
  <cp:lastModifiedBy>Anna Goławska</cp:lastModifiedBy>
  <dcterms:modified xsi:type="dcterms:W3CDTF">2026-05-22T06:34:00Z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